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682DC0A" w:rsidR="009D7176" w:rsidRPr="001E53BB" w:rsidRDefault="008A4F8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7B4A75">
              <w:rPr>
                <w:rFonts w:ascii="Times New Roman" w:hAnsi="Times New Roman"/>
                <w:b/>
                <w:color w:val="000000"/>
                <w:sz w:val="22"/>
                <w:szCs w:val="22"/>
              </w:rPr>
              <w:t>/0</w:t>
            </w:r>
            <w:r w:rsidR="00E86C75">
              <w:rPr>
                <w:rFonts w:ascii="Times New Roman" w:hAnsi="Times New Roman"/>
                <w:b/>
                <w:color w:val="000000"/>
                <w:sz w:val="22"/>
                <w:szCs w:val="22"/>
              </w:rPr>
              <w:t>8</w:t>
            </w:r>
            <w:r w:rsidR="007B4A75">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A213FA3" w:rsidR="009D7176" w:rsidRPr="001E53BB" w:rsidRDefault="00B6714F" w:rsidP="00B6714F">
            <w:pPr>
              <w:widowControl w:val="0"/>
              <w:autoSpaceDE w:val="0"/>
              <w:autoSpaceDN w:val="0"/>
              <w:adjustRightInd w:val="0"/>
              <w:spacing w:before="60"/>
              <w:rPr>
                <w:rFonts w:ascii="Times New Roman" w:hAnsi="Times New Roman"/>
                <w:b/>
                <w:color w:val="000000"/>
                <w:sz w:val="22"/>
                <w:szCs w:val="22"/>
              </w:rPr>
            </w:pPr>
            <w:r w:rsidRPr="00B6714F">
              <w:rPr>
                <w:rFonts w:ascii="Times New Roman" w:hAnsi="Times New Roman"/>
                <w:b/>
                <w:color w:val="000000"/>
                <w:sz w:val="22"/>
                <w:szCs w:val="22"/>
              </w:rPr>
              <w:t>S</w:t>
            </w:r>
            <w:r>
              <w:rPr>
                <w:rFonts w:ascii="Times New Roman" w:hAnsi="Times New Roman"/>
                <w:b/>
                <w:color w:val="000000"/>
                <w:sz w:val="22"/>
                <w:szCs w:val="22"/>
              </w:rPr>
              <w:t>upplemental</w:t>
            </w:r>
            <w:r w:rsidRPr="00B6714F">
              <w:rPr>
                <w:rFonts w:ascii="Times New Roman" w:hAnsi="Times New Roman"/>
                <w:b/>
                <w:color w:val="000000"/>
                <w:sz w:val="22"/>
                <w:szCs w:val="22"/>
              </w:rPr>
              <w:t xml:space="preserve"> IFB </w:t>
            </w:r>
            <w:r w:rsidR="00C94CA7">
              <w:rPr>
                <w:rFonts w:ascii="Times New Roman" w:hAnsi="Times New Roman"/>
                <w:b/>
                <w:color w:val="000000"/>
                <w:sz w:val="22"/>
                <w:szCs w:val="22"/>
              </w:rPr>
              <w:t>Common Carrier Services</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7AAD9C6"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6100064558</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9C0C51B"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10/20/2025, 1:00</w:t>
            </w:r>
            <w:r w:rsidR="00EF53B5">
              <w:rPr>
                <w:rFonts w:ascii="Times New Roman" w:hAnsi="Times New Roman"/>
                <w:b/>
                <w:color w:val="000000"/>
                <w:sz w:val="22"/>
                <w:szCs w:val="22"/>
              </w:rPr>
              <w:t xml:space="preserve"> P.M, EST</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F77FAF8" w:rsidR="009D7176" w:rsidRPr="001E53BB" w:rsidRDefault="00080F2B"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5410AC"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629973A5" w14:textId="77777777" w:rsidR="00BA5A1D" w:rsidRPr="001E53BB" w:rsidRDefault="00BA5A1D"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0EBD51F3" w14:textId="77777777" w:rsidR="00BA5A1D" w:rsidRPr="00C3038D" w:rsidRDefault="00BA5A1D" w:rsidP="00BA5A1D">
      <w:pPr>
        <w:rPr>
          <w:rFonts w:ascii="Times New Roman" w:hAnsi="Times New Roman"/>
          <w:sz w:val="22"/>
          <w:szCs w:val="22"/>
        </w:rPr>
      </w:pPr>
      <w:r w:rsidRPr="00C3038D">
        <w:rPr>
          <w:rFonts w:ascii="Times New Roman" w:hAnsi="Times New Roman"/>
          <w:sz w:val="22"/>
          <w:szCs w:val="22"/>
        </w:rPr>
        <w:t>DGS has received the following questions. Please note that the answers included on this addendum are the final answer to the questions below. </w:t>
      </w:r>
    </w:p>
    <w:p w14:paraId="0FFD88A9" w14:textId="77777777" w:rsidR="00BA5A1D" w:rsidRPr="00C3038D" w:rsidRDefault="00BA5A1D" w:rsidP="00BA5A1D">
      <w:pPr>
        <w:rPr>
          <w:rFonts w:ascii="Times New Roman" w:hAnsi="Times New Roman"/>
          <w:sz w:val="22"/>
          <w:szCs w:val="22"/>
        </w:rPr>
      </w:pPr>
    </w:p>
    <w:p w14:paraId="5C839EEF" w14:textId="77777777" w:rsidR="00784ACD" w:rsidRPr="00C3038D" w:rsidRDefault="00784ACD" w:rsidP="00BA5A1D">
      <w:pPr>
        <w:rPr>
          <w:rFonts w:ascii="Times New Roman" w:hAnsi="Times New Roman"/>
          <w:sz w:val="22"/>
          <w:szCs w:val="22"/>
        </w:rPr>
      </w:pPr>
    </w:p>
    <w:p w14:paraId="0270C606" w14:textId="77777777" w:rsidR="00BA5A1D" w:rsidRDefault="00BA5A1D" w:rsidP="00BA5A1D">
      <w:pPr>
        <w:rPr>
          <w:rFonts w:ascii="Times New Roman" w:hAnsi="Times New Roman"/>
          <w:sz w:val="22"/>
          <w:szCs w:val="22"/>
        </w:rPr>
      </w:pPr>
      <w:r w:rsidRPr="00D1420E">
        <w:rPr>
          <w:rFonts w:ascii="Times New Roman" w:hAnsi="Times New Roman"/>
          <w:b/>
          <w:bCs/>
          <w:sz w:val="22"/>
          <w:szCs w:val="22"/>
        </w:rPr>
        <w:t>Question:</w:t>
      </w:r>
      <w:r w:rsidRPr="00C3038D">
        <w:rPr>
          <w:rFonts w:ascii="Times New Roman" w:hAnsi="Times New Roman"/>
          <w:sz w:val="22"/>
          <w:szCs w:val="22"/>
        </w:rPr>
        <w:t xml:space="preserve"> Could you share a bit more detail about the three lots and what agencies typically need under this contract? Also, are there any specific requirements vendors should be aware of and is subcontracting allowed?</w:t>
      </w:r>
    </w:p>
    <w:p w14:paraId="3B698782" w14:textId="79A375D0" w:rsidR="00BA5A1D" w:rsidRDefault="00BA5A1D" w:rsidP="00BA5A1D">
      <w:pPr>
        <w:spacing w:after="160" w:line="278" w:lineRule="auto"/>
        <w:rPr>
          <w:rFonts w:ascii="Times New Roman" w:hAnsi="Times New Roman"/>
          <w:sz w:val="22"/>
          <w:szCs w:val="22"/>
        </w:rPr>
      </w:pPr>
      <w:r w:rsidRPr="00D1420E">
        <w:rPr>
          <w:rFonts w:ascii="Times New Roman" w:hAnsi="Times New Roman"/>
          <w:b/>
          <w:bCs/>
          <w:sz w:val="22"/>
          <w:szCs w:val="22"/>
        </w:rPr>
        <w:t>Answer:</w:t>
      </w:r>
      <w:r w:rsidRPr="006C1BB7">
        <w:rPr>
          <w:rFonts w:ascii="Times New Roman" w:hAnsi="Times New Roman"/>
          <w:sz w:val="22"/>
          <w:szCs w:val="22"/>
        </w:rPr>
        <w:t xml:space="preserve"> Please review the Statement of work to view details about the specific lots referenced as well as specific requirements vendors should be aware of. Subcontracting is not allowed</w:t>
      </w:r>
      <w:r w:rsidR="00AC2FB5">
        <w:rPr>
          <w:rFonts w:ascii="Times New Roman" w:hAnsi="Times New Roman"/>
          <w:sz w:val="22"/>
          <w:szCs w:val="22"/>
        </w:rPr>
        <w:t xml:space="preserve"> per</w:t>
      </w:r>
      <w:r w:rsidRPr="006C1BB7">
        <w:rPr>
          <w:rFonts w:ascii="Times New Roman" w:hAnsi="Times New Roman"/>
          <w:sz w:val="22"/>
          <w:szCs w:val="22"/>
        </w:rPr>
        <w:t xml:space="preserve"> the Statement of Work.  </w:t>
      </w:r>
      <w:r w:rsidR="00AC2FB5" w:rsidRPr="006C1BB7">
        <w:rPr>
          <w:rFonts w:ascii="Times New Roman" w:hAnsi="Times New Roman"/>
          <w:sz w:val="22"/>
          <w:szCs w:val="22"/>
        </w:rPr>
        <w:t>The contracts awarded</w:t>
      </w:r>
      <w:r w:rsidRPr="006C1BB7">
        <w:rPr>
          <w:rFonts w:ascii="Times New Roman" w:hAnsi="Times New Roman"/>
          <w:sz w:val="22"/>
          <w:szCs w:val="22"/>
        </w:rPr>
        <w:t xml:space="preserve"> will be for all using agencies and Pennsylvania Correctional Industries. </w:t>
      </w:r>
    </w:p>
    <w:p w14:paraId="23865E4B" w14:textId="77777777" w:rsidR="004D24FA" w:rsidRDefault="004D24FA" w:rsidP="00BA5A1D">
      <w:pPr>
        <w:rPr>
          <w:rFonts w:ascii="Times New Roman" w:hAnsi="Times New Roman"/>
          <w:b/>
          <w:bCs/>
          <w:sz w:val="22"/>
          <w:szCs w:val="22"/>
        </w:rPr>
      </w:pPr>
    </w:p>
    <w:p w14:paraId="5A8049F6" w14:textId="5F60E6E2" w:rsidR="00BA5A1D" w:rsidRDefault="00784ACD" w:rsidP="00BA5A1D">
      <w:pPr>
        <w:rPr>
          <w:rFonts w:ascii="Times New Roman" w:hAnsi="Times New Roman"/>
          <w:sz w:val="22"/>
          <w:szCs w:val="22"/>
        </w:rPr>
      </w:pPr>
      <w:r w:rsidRPr="00784ACD">
        <w:rPr>
          <w:rFonts w:ascii="Times New Roman" w:hAnsi="Times New Roman"/>
          <w:b/>
          <w:bCs/>
          <w:sz w:val="22"/>
          <w:szCs w:val="22"/>
        </w:rPr>
        <w:t>Question:</w:t>
      </w:r>
      <w:r w:rsidRPr="00784ACD">
        <w:rPr>
          <w:rFonts w:ascii="Times New Roman" w:hAnsi="Times New Roman"/>
          <w:sz w:val="22"/>
          <w:szCs w:val="22"/>
        </w:rPr>
        <w:t xml:space="preserve"> I went to the eMarketplace portal, there were no attachments or any information other than the Advertisement Information for this project. Can you please advise if this information can be found elsewhere?</w:t>
      </w:r>
    </w:p>
    <w:p w14:paraId="461A4187" w14:textId="79EB499D" w:rsidR="00784ACD" w:rsidRPr="00C3038D" w:rsidRDefault="00784ACD" w:rsidP="00784ACD">
      <w:pPr>
        <w:spacing w:after="160" w:line="278" w:lineRule="auto"/>
        <w:rPr>
          <w:rFonts w:ascii="Times New Roman" w:hAnsi="Times New Roman"/>
          <w:sz w:val="22"/>
          <w:szCs w:val="22"/>
        </w:rPr>
      </w:pPr>
      <w:r w:rsidRPr="00D1420E">
        <w:rPr>
          <w:rFonts w:ascii="Times New Roman" w:hAnsi="Times New Roman"/>
          <w:b/>
          <w:bCs/>
          <w:sz w:val="22"/>
          <w:szCs w:val="22"/>
        </w:rPr>
        <w:t>Answer:</w:t>
      </w:r>
      <w:r w:rsidRPr="00C3038D">
        <w:rPr>
          <w:rFonts w:ascii="Times New Roman" w:hAnsi="Times New Roman"/>
          <w:sz w:val="22"/>
          <w:szCs w:val="22"/>
        </w:rPr>
        <w:t xml:space="preserve"> This information has been posted to the solicitation on eMarketplace. Additionally, </w:t>
      </w:r>
      <w:r w:rsidR="0098382E">
        <w:rPr>
          <w:rFonts w:ascii="Times New Roman" w:hAnsi="Times New Roman"/>
          <w:sz w:val="22"/>
          <w:szCs w:val="22"/>
        </w:rPr>
        <w:t>information on locating specific bidding information as well as directions on how to bid</w:t>
      </w:r>
      <w:r w:rsidR="00734E21">
        <w:rPr>
          <w:rFonts w:ascii="Times New Roman" w:hAnsi="Times New Roman"/>
          <w:sz w:val="22"/>
          <w:szCs w:val="22"/>
        </w:rPr>
        <w:t xml:space="preserve"> can be found by visiting</w:t>
      </w:r>
      <w:r w:rsidR="007E4CAA">
        <w:rPr>
          <w:rFonts w:ascii="Times New Roman" w:hAnsi="Times New Roman"/>
          <w:sz w:val="22"/>
          <w:szCs w:val="22"/>
        </w:rPr>
        <w:t xml:space="preserve"> the Supplier Guide</w:t>
      </w:r>
      <w:r w:rsidR="00265092">
        <w:rPr>
          <w:rFonts w:ascii="Times New Roman" w:hAnsi="Times New Roman"/>
          <w:sz w:val="22"/>
          <w:szCs w:val="22"/>
        </w:rPr>
        <w:t xml:space="preserve"> on</w:t>
      </w:r>
      <w:r w:rsidRPr="00C3038D">
        <w:rPr>
          <w:rFonts w:ascii="Times New Roman" w:hAnsi="Times New Roman"/>
          <w:sz w:val="22"/>
          <w:szCs w:val="22"/>
        </w:rPr>
        <w:t xml:space="preserve"> Locating Bid Opportunities on Emarketplace</w:t>
      </w:r>
      <w:r w:rsidR="00265092">
        <w:rPr>
          <w:rFonts w:ascii="Times New Roman" w:hAnsi="Times New Roman"/>
          <w:sz w:val="22"/>
          <w:szCs w:val="22"/>
        </w:rPr>
        <w:t xml:space="preserve"> and the PA Supplier Portal</w:t>
      </w:r>
      <w:r w:rsidRPr="00C3038D">
        <w:rPr>
          <w:rFonts w:ascii="Times New Roman" w:hAnsi="Times New Roman"/>
          <w:sz w:val="22"/>
          <w:szCs w:val="22"/>
        </w:rPr>
        <w:t xml:space="preserve"> found here: </w:t>
      </w:r>
      <w:hyperlink r:id="rId11" w:tgtFrame="_blank" w:tooltip="https://www.pa.gov/content/dam/copapwp-pagov/en/dgs/documents/documents/procurement-forms/supplier-service-center/supplier%20guide%20-%20locate%20bid%20opportunities%20on%20emarketplace.pdf" w:history="1">
        <w:r w:rsidR="0098382E">
          <w:rPr>
            <w:rStyle w:val="Hyperlink"/>
            <w:rFonts w:ascii="Times New Roman" w:hAnsi="Times New Roman"/>
            <w:sz w:val="22"/>
            <w:szCs w:val="22"/>
          </w:rPr>
          <w:t>Locating Bid Opportunities</w:t>
        </w:r>
      </w:hyperlink>
      <w:r w:rsidR="00734E21">
        <w:t>.</w:t>
      </w:r>
    </w:p>
    <w:p w14:paraId="53283443" w14:textId="77777777" w:rsidR="00784ACD" w:rsidRPr="00C3038D" w:rsidRDefault="00784ACD" w:rsidP="00BA5A1D">
      <w:pPr>
        <w:rPr>
          <w:rFonts w:ascii="Times New Roman" w:hAnsi="Times New Roman"/>
          <w:sz w:val="22"/>
          <w:szCs w:val="22"/>
        </w:rPr>
      </w:pPr>
    </w:p>
    <w:p w14:paraId="06A25B01" w14:textId="715AA00C" w:rsidR="00BA5A1D" w:rsidRPr="00C3038D" w:rsidRDefault="00BA5A1D" w:rsidP="00BA5A1D">
      <w:pPr>
        <w:rPr>
          <w:rFonts w:ascii="Times New Roman" w:hAnsi="Times New Roman"/>
          <w:sz w:val="22"/>
          <w:szCs w:val="22"/>
        </w:rPr>
      </w:pPr>
      <w:r w:rsidRPr="002C555A">
        <w:rPr>
          <w:rFonts w:ascii="Times New Roman" w:hAnsi="Times New Roman"/>
          <w:b/>
          <w:bCs/>
          <w:sz w:val="22"/>
          <w:szCs w:val="22"/>
        </w:rPr>
        <w:t>Question:</w:t>
      </w:r>
      <w:r w:rsidRPr="00C3038D">
        <w:rPr>
          <w:rFonts w:ascii="Times New Roman" w:hAnsi="Times New Roman"/>
          <w:sz w:val="22"/>
          <w:szCs w:val="22"/>
        </w:rPr>
        <w:t xml:space="preserve"> We noticed that there is a new solicitation for the </w:t>
      </w:r>
      <w:r w:rsidR="007E5E42">
        <w:rPr>
          <w:rFonts w:ascii="Times New Roman" w:hAnsi="Times New Roman"/>
          <w:sz w:val="22"/>
          <w:szCs w:val="22"/>
        </w:rPr>
        <w:t>Common Carrier</w:t>
      </w:r>
      <w:r w:rsidRPr="00C3038D">
        <w:rPr>
          <w:rFonts w:ascii="Times New Roman" w:hAnsi="Times New Roman"/>
          <w:sz w:val="22"/>
          <w:szCs w:val="22"/>
        </w:rPr>
        <w:t xml:space="preserve"> contract (6100064558). Is this different from the contract that we are on?</w:t>
      </w:r>
    </w:p>
    <w:p w14:paraId="1D89F9C6" w14:textId="6795C2CA" w:rsidR="00BA5A1D" w:rsidRPr="006C1BB7" w:rsidRDefault="00BA5A1D" w:rsidP="00BA5A1D">
      <w:pPr>
        <w:spacing w:after="160" w:line="278" w:lineRule="auto"/>
        <w:rPr>
          <w:rFonts w:ascii="Times New Roman" w:hAnsi="Times New Roman"/>
          <w:sz w:val="22"/>
          <w:szCs w:val="22"/>
        </w:rPr>
      </w:pPr>
      <w:r w:rsidRPr="002C555A">
        <w:rPr>
          <w:rFonts w:ascii="Times New Roman" w:hAnsi="Times New Roman"/>
          <w:b/>
          <w:bCs/>
          <w:sz w:val="22"/>
          <w:szCs w:val="22"/>
        </w:rPr>
        <w:t>Answer:</w:t>
      </w:r>
      <w:r w:rsidRPr="006C1BB7">
        <w:rPr>
          <w:rFonts w:ascii="Times New Roman" w:hAnsi="Times New Roman"/>
          <w:sz w:val="22"/>
          <w:szCs w:val="22"/>
        </w:rPr>
        <w:t xml:space="preserve"> </w:t>
      </w:r>
      <w:r w:rsidR="00080F2B">
        <w:rPr>
          <w:rFonts w:ascii="Times New Roman" w:hAnsi="Times New Roman"/>
          <w:sz w:val="22"/>
          <w:szCs w:val="22"/>
        </w:rPr>
        <w:t xml:space="preserve">Per the Statement of Work, </w:t>
      </w:r>
      <w:r w:rsidRPr="006C1BB7">
        <w:rPr>
          <w:rFonts w:ascii="Times New Roman" w:hAnsi="Times New Roman"/>
          <w:sz w:val="22"/>
          <w:szCs w:val="22"/>
        </w:rPr>
        <w:t xml:space="preserve"> </w:t>
      </w:r>
      <w:r w:rsidR="005E1537">
        <w:rPr>
          <w:rFonts w:ascii="Times New Roman" w:hAnsi="Times New Roman"/>
          <w:sz w:val="22"/>
          <w:szCs w:val="22"/>
        </w:rPr>
        <w:t>I. General Requirements, Section B</w:t>
      </w:r>
      <w:r w:rsidR="00A75EEC">
        <w:rPr>
          <w:rFonts w:ascii="Times New Roman" w:hAnsi="Times New Roman"/>
          <w:sz w:val="22"/>
          <w:szCs w:val="22"/>
        </w:rPr>
        <w:t xml:space="preserve"> </w:t>
      </w:r>
      <w:r w:rsidR="00A75EEC">
        <w:rPr>
          <w:rFonts w:ascii="Times New Roman" w:hAnsi="Times New Roman"/>
          <w:sz w:val="22"/>
          <w:szCs w:val="22"/>
          <w:u w:val="single"/>
        </w:rPr>
        <w:t>Supplemental Bid</w:t>
      </w:r>
      <w:r w:rsidR="005E1537">
        <w:rPr>
          <w:rFonts w:ascii="Times New Roman" w:hAnsi="Times New Roman"/>
          <w:sz w:val="22"/>
          <w:szCs w:val="22"/>
        </w:rPr>
        <w:t>:</w:t>
      </w:r>
    </w:p>
    <w:p w14:paraId="682E8C02" w14:textId="77777777" w:rsidR="00482DCC" w:rsidRDefault="00BA5A1D" w:rsidP="00BA5A1D">
      <w:pPr>
        <w:spacing w:after="160" w:line="278" w:lineRule="auto"/>
        <w:rPr>
          <w:rFonts w:ascii="Times New Roman" w:hAnsi="Times New Roman"/>
          <w:b/>
          <w:bCs/>
          <w:i/>
          <w:iCs/>
          <w:sz w:val="22"/>
          <w:szCs w:val="22"/>
        </w:rPr>
      </w:pPr>
      <w:r w:rsidRPr="006C1BB7">
        <w:rPr>
          <w:rFonts w:ascii="Times New Roman" w:hAnsi="Times New Roman"/>
          <w:i/>
          <w:iCs/>
          <w:sz w:val="22"/>
          <w:szCs w:val="22"/>
        </w:rPr>
        <w:t xml:space="preserve">B. </w:t>
      </w:r>
      <w:r w:rsidRPr="006C1BB7">
        <w:rPr>
          <w:rFonts w:ascii="Times New Roman" w:hAnsi="Times New Roman"/>
          <w:i/>
          <w:iCs/>
          <w:sz w:val="22"/>
          <w:szCs w:val="22"/>
          <w:u w:val="single"/>
        </w:rPr>
        <w:t>Supplemental Bid</w:t>
      </w:r>
      <w:r w:rsidRPr="006C1BB7">
        <w:rPr>
          <w:rFonts w:ascii="Times New Roman" w:hAnsi="Times New Roman"/>
          <w:i/>
          <w:iCs/>
          <w:sz w:val="22"/>
          <w:szCs w:val="22"/>
        </w:rPr>
        <w:t>. DGS, in accordance with the Terms and Conditions of this Contract, is issuing</w:t>
      </w:r>
      <w:r w:rsidRPr="00C3038D">
        <w:rPr>
          <w:rFonts w:ascii="Times New Roman" w:hAnsi="Times New Roman"/>
          <w:i/>
          <w:iCs/>
          <w:sz w:val="22"/>
          <w:szCs w:val="22"/>
        </w:rPr>
        <w:t xml:space="preserve"> </w:t>
      </w:r>
      <w:r w:rsidRPr="006C1BB7">
        <w:rPr>
          <w:rFonts w:ascii="Times New Roman" w:hAnsi="Times New Roman"/>
          <w:i/>
          <w:iCs/>
          <w:sz w:val="22"/>
          <w:szCs w:val="22"/>
        </w:rPr>
        <w:t>a supplemental bid to add suppliers to this Contract. It is the intention of this Supplemental Bid #2</w:t>
      </w:r>
      <w:r w:rsidRPr="00C3038D">
        <w:rPr>
          <w:rFonts w:ascii="Times New Roman" w:hAnsi="Times New Roman"/>
          <w:i/>
          <w:iCs/>
          <w:sz w:val="22"/>
          <w:szCs w:val="22"/>
        </w:rPr>
        <w:t xml:space="preserve"> </w:t>
      </w:r>
      <w:r w:rsidRPr="006C1BB7">
        <w:rPr>
          <w:rFonts w:ascii="Times New Roman" w:hAnsi="Times New Roman"/>
          <w:i/>
          <w:iCs/>
          <w:sz w:val="22"/>
          <w:szCs w:val="22"/>
        </w:rPr>
        <w:t xml:space="preserve">to add </w:t>
      </w:r>
      <w:r w:rsidRPr="002C555A">
        <w:rPr>
          <w:rFonts w:ascii="Times New Roman" w:hAnsi="Times New Roman"/>
          <w:i/>
          <w:iCs/>
          <w:sz w:val="22"/>
          <w:szCs w:val="22"/>
        </w:rPr>
        <w:t xml:space="preserve">suppliers to Lots 3, 4, and 5. </w:t>
      </w:r>
      <w:r w:rsidRPr="007E5E42">
        <w:rPr>
          <w:rFonts w:ascii="Times New Roman" w:hAnsi="Times New Roman"/>
          <w:b/>
          <w:bCs/>
          <w:i/>
          <w:iCs/>
          <w:sz w:val="22"/>
          <w:szCs w:val="22"/>
        </w:rPr>
        <w:t>This supplemental IFB is to add new suppliers who were not</w:t>
      </w:r>
      <w:r w:rsidRPr="007E5E42">
        <w:rPr>
          <w:rFonts w:ascii="Times New Roman" w:hAnsi="Times New Roman"/>
          <w:b/>
          <w:bCs/>
          <w:sz w:val="22"/>
          <w:szCs w:val="22"/>
        </w:rPr>
        <w:t xml:space="preserve"> </w:t>
      </w:r>
      <w:r w:rsidRPr="007E5E42">
        <w:rPr>
          <w:rFonts w:ascii="Times New Roman" w:hAnsi="Times New Roman"/>
          <w:b/>
          <w:bCs/>
          <w:i/>
          <w:iCs/>
          <w:sz w:val="22"/>
          <w:szCs w:val="22"/>
        </w:rPr>
        <w:t xml:space="preserve">awarded a </w:t>
      </w:r>
    </w:p>
    <w:p w14:paraId="46115EFF" w14:textId="77777777" w:rsidR="00EF775F" w:rsidRDefault="00EF775F" w:rsidP="00BA5A1D">
      <w:pPr>
        <w:spacing w:after="160" w:line="278" w:lineRule="auto"/>
        <w:rPr>
          <w:rFonts w:ascii="Times New Roman" w:hAnsi="Times New Roman"/>
          <w:b/>
          <w:bCs/>
          <w:i/>
          <w:iCs/>
          <w:sz w:val="22"/>
          <w:szCs w:val="22"/>
        </w:rPr>
      </w:pPr>
    </w:p>
    <w:p w14:paraId="513FF48D" w14:textId="4ED114A2" w:rsidR="00BA5A1D" w:rsidRPr="006C1BB7" w:rsidRDefault="00BA5A1D" w:rsidP="00BA5A1D">
      <w:pPr>
        <w:spacing w:after="160" w:line="278" w:lineRule="auto"/>
        <w:rPr>
          <w:rFonts w:ascii="Times New Roman" w:hAnsi="Times New Roman"/>
          <w:sz w:val="22"/>
          <w:szCs w:val="22"/>
        </w:rPr>
      </w:pPr>
      <w:r w:rsidRPr="007E5E42">
        <w:rPr>
          <w:rFonts w:ascii="Times New Roman" w:hAnsi="Times New Roman"/>
          <w:b/>
          <w:bCs/>
          <w:i/>
          <w:iCs/>
          <w:sz w:val="22"/>
          <w:szCs w:val="22"/>
        </w:rPr>
        <w:t>contract under IFB #6100057402 under Lots 3, 4, and 5. Suppliers who received a Contract under IFB #6100057402 under Lots 3, 4, and 5 are not eligible for an award under this supplemental IFB for those lots.</w:t>
      </w:r>
      <w:r w:rsidRPr="002C555A">
        <w:rPr>
          <w:rFonts w:ascii="Times New Roman" w:hAnsi="Times New Roman"/>
          <w:i/>
          <w:iCs/>
          <w:sz w:val="22"/>
          <w:szCs w:val="22"/>
        </w:rPr>
        <w:t xml:space="preserve"> The term of the Contract(s) awarded as a result of this supplemental bid shall commence on the Effective Date and shall end October 31, 2026. Any Contract Renewal options will be processed in accordance with the Terms and Conditions, see Section V.3 CONTRACT-002.2b.</w:t>
      </w:r>
    </w:p>
    <w:p w14:paraId="7F1DB757" w14:textId="082507E0" w:rsidR="00F5214E"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5CC0CF2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Content>
          <w:r w:rsidR="00F5214E">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31D396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854BE">
        <w:rPr>
          <w:rFonts w:ascii="Times New Roman" w:hAnsi="Times New Roman"/>
          <w:color w:val="000000"/>
          <w:sz w:val="22"/>
          <w:szCs w:val="22"/>
        </w:rPr>
        <w:t>Lynn Atkins</w:t>
      </w:r>
    </w:p>
    <w:p w14:paraId="36FB080D" w14:textId="5F02A68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854BE">
        <w:rPr>
          <w:rFonts w:ascii="Times New Roman" w:hAnsi="Times New Roman"/>
          <w:color w:val="000000"/>
          <w:sz w:val="22"/>
          <w:szCs w:val="22"/>
        </w:rPr>
        <w:t>Commodity Specialist</w:t>
      </w:r>
    </w:p>
    <w:p w14:paraId="5770BD2D" w14:textId="72F4E02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5214E">
        <w:rPr>
          <w:rFonts w:ascii="Times New Roman" w:hAnsi="Times New Roman"/>
          <w:color w:val="000000"/>
          <w:sz w:val="22"/>
          <w:szCs w:val="22"/>
        </w:rPr>
        <w:t>223-231-9354</w:t>
      </w:r>
    </w:p>
    <w:p w14:paraId="1B165B1D" w14:textId="041E020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5214E">
        <w:rPr>
          <w:rFonts w:ascii="Times New Roman" w:hAnsi="Times New Roman"/>
          <w:color w:val="000000"/>
          <w:sz w:val="22"/>
          <w:szCs w:val="22"/>
        </w:rPr>
        <w:t>ruatkins@pa.gov</w:t>
      </w:r>
    </w:p>
    <w:sectPr w:rsidR="009D7176" w:rsidRPr="001E53BB">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66E67" w14:textId="77777777" w:rsidR="00116F8E" w:rsidRDefault="00116F8E" w:rsidP="00CB0EB2">
      <w:r>
        <w:separator/>
      </w:r>
    </w:p>
  </w:endnote>
  <w:endnote w:type="continuationSeparator" w:id="0">
    <w:p w14:paraId="27DFC41B" w14:textId="77777777" w:rsidR="00116F8E" w:rsidRDefault="00116F8E"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F8B01" w14:textId="77777777" w:rsidR="00116F8E" w:rsidRDefault="00116F8E" w:rsidP="00CB0EB2">
      <w:r>
        <w:separator/>
      </w:r>
    </w:p>
  </w:footnote>
  <w:footnote w:type="continuationSeparator" w:id="0">
    <w:p w14:paraId="0EFF0837" w14:textId="77777777" w:rsidR="00116F8E" w:rsidRDefault="00116F8E"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A720"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62518"/>
    <w:rsid w:val="00075C8E"/>
    <w:rsid w:val="00080F2B"/>
    <w:rsid w:val="000A6658"/>
    <w:rsid w:val="00116F8E"/>
    <w:rsid w:val="00140742"/>
    <w:rsid w:val="001B305F"/>
    <w:rsid w:val="001D0F6A"/>
    <w:rsid w:val="001E53BB"/>
    <w:rsid w:val="002457FD"/>
    <w:rsid w:val="00265092"/>
    <w:rsid w:val="002C555A"/>
    <w:rsid w:val="003854BE"/>
    <w:rsid w:val="003C2D45"/>
    <w:rsid w:val="00465388"/>
    <w:rsid w:val="00466F3A"/>
    <w:rsid w:val="00482DCC"/>
    <w:rsid w:val="004835D6"/>
    <w:rsid w:val="004D24FA"/>
    <w:rsid w:val="005178C1"/>
    <w:rsid w:val="005E1537"/>
    <w:rsid w:val="00734E21"/>
    <w:rsid w:val="00784ACD"/>
    <w:rsid w:val="007B4A75"/>
    <w:rsid w:val="007E4CAA"/>
    <w:rsid w:val="007E5E42"/>
    <w:rsid w:val="00864227"/>
    <w:rsid w:val="008A4F81"/>
    <w:rsid w:val="008D1815"/>
    <w:rsid w:val="00961B99"/>
    <w:rsid w:val="0098382E"/>
    <w:rsid w:val="009D7176"/>
    <w:rsid w:val="009F0D7D"/>
    <w:rsid w:val="00A22BC5"/>
    <w:rsid w:val="00A6495F"/>
    <w:rsid w:val="00A75EEC"/>
    <w:rsid w:val="00A80BC9"/>
    <w:rsid w:val="00AC2FB5"/>
    <w:rsid w:val="00B6714F"/>
    <w:rsid w:val="00B764FD"/>
    <w:rsid w:val="00B8741B"/>
    <w:rsid w:val="00BA5A1D"/>
    <w:rsid w:val="00C83E09"/>
    <w:rsid w:val="00C94CA7"/>
    <w:rsid w:val="00CA1A58"/>
    <w:rsid w:val="00CB0EB2"/>
    <w:rsid w:val="00D0273B"/>
    <w:rsid w:val="00D1420E"/>
    <w:rsid w:val="00D3254F"/>
    <w:rsid w:val="00D57457"/>
    <w:rsid w:val="00E27A8E"/>
    <w:rsid w:val="00E86C75"/>
    <w:rsid w:val="00E87A11"/>
    <w:rsid w:val="00EF53B5"/>
    <w:rsid w:val="00EF775F"/>
    <w:rsid w:val="00F16146"/>
    <w:rsid w:val="00F52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A5A1D"/>
    <w:rPr>
      <w:color w:val="0000FF" w:themeColor="hyperlink"/>
      <w:u w:val="single"/>
    </w:rPr>
  </w:style>
  <w:style w:type="character" w:styleId="FollowedHyperlink">
    <w:name w:val="FollowedHyperlink"/>
    <w:basedOn w:val="DefaultParagraphFont"/>
    <w:uiPriority w:val="99"/>
    <w:semiHidden/>
    <w:unhideWhenUsed/>
    <w:rsid w:val="007E4CA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a.gov/content/dam/copapwp-pagov/en/dgs/documents/documents/procurement-forms/supplier-service-center/supplier%20guide%20-%20locate%20bid%20opportunities%20on%20emarketplace.pdf"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62518"/>
    <w:rsid w:val="002643C0"/>
    <w:rsid w:val="002C6811"/>
    <w:rsid w:val="003B3F2E"/>
    <w:rsid w:val="003C2D45"/>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6c5b71cbc6ac74f619c4ca4a10a74e3e">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2d70f34cc032879384450ed9cccbcfd1"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A6F09-4AA8-4230-8E6A-83E498E3D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193263b6-ca71-4c26-ab19-799d1991c9ff"/>
    <ds:schemaRef ds:uri="1dc70f87-843d-4725-ae8b-ffc289ddea50"/>
  </ds:schemaRefs>
</ds:datastoreItem>
</file>

<file path=customXml/itemProps4.xml><?xml version="1.0" encoding="utf-8"?>
<ds:datastoreItem xmlns:ds="http://schemas.openxmlformats.org/officeDocument/2006/customXml" ds:itemID="{B5A913A8-4617-4508-9A96-3C0300C69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Pages>
  <Words>543</Words>
  <Characters>3204</Characters>
  <Application>Microsoft Office Word</Application>
  <DocSecurity>0</DocSecurity>
  <Lines>74</Lines>
  <Paragraphs>36</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Dattoli, Jacqueline</cp:lastModifiedBy>
  <cp:revision>31</cp:revision>
  <dcterms:created xsi:type="dcterms:W3CDTF">2025-10-07T18:12:00Z</dcterms:created>
  <dcterms:modified xsi:type="dcterms:W3CDTF">2025-10-08T13:23:00Z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0x01010046030A9C59F2004A9C3E882E221113CB</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MediaServiceImageTags">
    <vt:lpwstr/>
  </property>
</Properties>
</file>